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2A" w:rsidRDefault="00FE512A" w:rsidP="00FE512A">
      <w:pPr>
        <w:pStyle w:val="Default"/>
        <w:rPr>
          <w:sz w:val="23"/>
          <w:szCs w:val="23"/>
        </w:rPr>
      </w:pPr>
      <w:r>
        <w:t xml:space="preserve"> </w:t>
      </w:r>
      <w:r w:rsidR="001B4B20">
        <w:rPr>
          <w:sz w:val="23"/>
          <w:szCs w:val="23"/>
        </w:rPr>
        <w:t>EK-</w:t>
      </w:r>
      <w:r w:rsidR="00324E38"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</w:p>
    <w:p w:rsidR="00FE512A" w:rsidRDefault="00FE512A" w:rsidP="00FE512A">
      <w:pPr>
        <w:pStyle w:val="Default"/>
        <w:rPr>
          <w:color w:val="auto"/>
        </w:rPr>
      </w:pPr>
    </w:p>
    <w:p w:rsidR="00FE512A" w:rsidRDefault="00FE512A" w:rsidP="00FE512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İSTANBUL ALTYAPI VE KENTSEL DÖNÜŞÜM MÜDÜRLÜĞÜNE</w:t>
      </w:r>
    </w:p>
    <w:p w:rsidR="00811BB1" w:rsidRDefault="00811BB1" w:rsidP="00FE512A">
      <w:pPr>
        <w:pStyle w:val="Default"/>
        <w:jc w:val="center"/>
        <w:rPr>
          <w:color w:val="auto"/>
          <w:sz w:val="23"/>
          <w:szCs w:val="23"/>
        </w:rPr>
      </w:pPr>
    </w:p>
    <w:p w:rsidR="00811BB1" w:rsidRDefault="00811BB1" w:rsidP="00FE512A">
      <w:pPr>
        <w:pStyle w:val="Default"/>
        <w:jc w:val="center"/>
        <w:rPr>
          <w:color w:val="auto"/>
          <w:sz w:val="23"/>
          <w:szCs w:val="23"/>
        </w:rPr>
      </w:pPr>
    </w:p>
    <w:p w:rsidR="00811BB1" w:rsidRDefault="00811BB1" w:rsidP="00FE512A">
      <w:pPr>
        <w:pStyle w:val="Default"/>
        <w:jc w:val="center"/>
        <w:rPr>
          <w:color w:val="auto"/>
          <w:sz w:val="23"/>
          <w:szCs w:val="23"/>
        </w:rPr>
      </w:pPr>
    </w:p>
    <w:p w:rsidR="00FE512A" w:rsidRDefault="00FE512A" w:rsidP="00FE512A">
      <w:pPr>
        <w:pStyle w:val="Default"/>
        <w:rPr>
          <w:color w:val="auto"/>
          <w:sz w:val="23"/>
          <w:szCs w:val="23"/>
        </w:rPr>
      </w:pPr>
    </w:p>
    <w:p w:rsid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Aş</w:t>
      </w:r>
      <w:r w:rsidRPr="00036547">
        <w:rPr>
          <w:color w:val="auto"/>
          <w:sz w:val="23"/>
          <w:szCs w:val="23"/>
        </w:rPr>
        <w:t xml:space="preserve">ağıda bilgileri bulunan kiracısı olduğum </w:t>
      </w:r>
      <w:r w:rsidR="006F5F57">
        <w:rPr>
          <w:color w:val="auto"/>
          <w:sz w:val="23"/>
          <w:szCs w:val="23"/>
        </w:rPr>
        <w:t>işyerim</w:t>
      </w:r>
      <w:r w:rsidRPr="00036547">
        <w:rPr>
          <w:color w:val="auto"/>
          <w:sz w:val="23"/>
          <w:szCs w:val="23"/>
        </w:rPr>
        <w:t xml:space="preserve"> …………… tarih ve …………….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sayılı Resmi Gazetede ilan edilen riskli alan sınırları içerisinde kalmaktadır. 6306 sayılı Afet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Riski Altındaki Alanların Dönü</w:t>
      </w:r>
      <w:r>
        <w:rPr>
          <w:color w:val="auto"/>
          <w:sz w:val="23"/>
          <w:szCs w:val="23"/>
        </w:rPr>
        <w:t>ş</w:t>
      </w:r>
      <w:r w:rsidRPr="00036547">
        <w:rPr>
          <w:color w:val="auto"/>
          <w:sz w:val="23"/>
          <w:szCs w:val="23"/>
        </w:rPr>
        <w:t>türülmesi Hakkında Kanunun Uygulama Yönetmeliğinin 16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ncı maddesine göre kira yardımından faydalanmak istiyorum.</w:t>
      </w:r>
    </w:p>
    <w:p w:rsidR="00036547" w:rsidRP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036547">
        <w:rPr>
          <w:color w:val="auto"/>
          <w:sz w:val="23"/>
          <w:szCs w:val="23"/>
        </w:rPr>
        <w:t xml:space="preserve"> </w:t>
      </w:r>
    </w:p>
    <w:p w:rsidR="006F5F5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036547">
        <w:rPr>
          <w:color w:val="auto"/>
          <w:sz w:val="23"/>
          <w:szCs w:val="23"/>
        </w:rPr>
        <w:t>Riskli alan içerisindeki konutu …./…./2013 tarihinde tahliye ettiğimi beyan eder, aksi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durumun tespit edilmesi halinde 6183 sayılı Amme Alac</w:t>
      </w:r>
      <w:r>
        <w:rPr>
          <w:color w:val="auto"/>
          <w:sz w:val="23"/>
          <w:szCs w:val="23"/>
        </w:rPr>
        <w:t>aklarının Tahsil Usulü Hakkında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Kanun hükümlerine göre faiziyle geri ödeyeceğimi taahhüt ederim.</w:t>
      </w:r>
    </w:p>
    <w:p w:rsid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036547">
        <w:rPr>
          <w:color w:val="auto"/>
          <w:sz w:val="23"/>
          <w:szCs w:val="23"/>
        </w:rPr>
        <w:t>Kira yardımından faydalanmam halinde 13.10.201</w:t>
      </w:r>
      <w:r>
        <w:rPr>
          <w:color w:val="auto"/>
          <w:sz w:val="23"/>
          <w:szCs w:val="23"/>
        </w:rPr>
        <w:t>2 tarihli ve 28440 sayılı Resmi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Gazetede yayımlanan 6306 Sayılı Kanun Kapsamında Hak Sahiplerince Bankalardan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Kullanılacak Kredi</w:t>
      </w:r>
      <w:r>
        <w:rPr>
          <w:color w:val="auto"/>
          <w:sz w:val="23"/>
          <w:szCs w:val="23"/>
        </w:rPr>
        <w:t>lere Sağlanacak Faiz Desteğine İliş</w:t>
      </w:r>
      <w:r w:rsidRPr="00036547">
        <w:rPr>
          <w:color w:val="auto"/>
          <w:sz w:val="23"/>
          <w:szCs w:val="23"/>
        </w:rPr>
        <w:t>kin Karar uyarınca bankalardan faiz</w:t>
      </w:r>
      <w:r>
        <w:rPr>
          <w:color w:val="auto"/>
          <w:sz w:val="23"/>
          <w:szCs w:val="23"/>
        </w:rPr>
        <w:br/>
        <w:t>destekli kredi baş</w:t>
      </w:r>
      <w:r w:rsidRPr="00036547">
        <w:rPr>
          <w:color w:val="auto"/>
          <w:sz w:val="23"/>
          <w:szCs w:val="23"/>
        </w:rPr>
        <w:t>vurusunda bulunmayacağımı taahhüt ederim.</w:t>
      </w:r>
    </w:p>
    <w:p w:rsidR="00036547" w:rsidRP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036547">
        <w:rPr>
          <w:color w:val="auto"/>
          <w:sz w:val="23"/>
          <w:szCs w:val="23"/>
        </w:rPr>
        <w:t xml:space="preserve"> </w:t>
      </w:r>
    </w:p>
    <w:p w:rsid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Kira yardımı baş</w:t>
      </w:r>
      <w:r w:rsidRPr="00036547">
        <w:rPr>
          <w:color w:val="auto"/>
          <w:sz w:val="23"/>
          <w:szCs w:val="23"/>
        </w:rPr>
        <w:t>vu</w:t>
      </w:r>
      <w:r>
        <w:rPr>
          <w:color w:val="auto"/>
          <w:sz w:val="23"/>
          <w:szCs w:val="23"/>
        </w:rPr>
        <w:t>rumun uygun bulunması halinde aş</w:t>
      </w:r>
      <w:r w:rsidRPr="00036547">
        <w:rPr>
          <w:color w:val="auto"/>
          <w:sz w:val="23"/>
          <w:szCs w:val="23"/>
        </w:rPr>
        <w:t>ağıda belirttiğim hesap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numarama yatırılması hususunda;</w:t>
      </w:r>
    </w:p>
    <w:p w:rsidR="00036547" w:rsidRP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036547">
        <w:rPr>
          <w:color w:val="auto"/>
          <w:sz w:val="23"/>
          <w:szCs w:val="23"/>
        </w:rPr>
        <w:t xml:space="preserve"> </w:t>
      </w:r>
    </w:p>
    <w:p w:rsidR="00811BB1" w:rsidRDefault="00036547" w:rsidP="00036547">
      <w:pPr>
        <w:pStyle w:val="Default"/>
        <w:ind w:firstLine="708"/>
        <w:rPr>
          <w:color w:val="auto"/>
          <w:sz w:val="23"/>
          <w:szCs w:val="23"/>
        </w:rPr>
      </w:pPr>
      <w:r w:rsidRPr="00036547">
        <w:rPr>
          <w:color w:val="auto"/>
          <w:sz w:val="23"/>
          <w:szCs w:val="23"/>
        </w:rPr>
        <w:t xml:space="preserve">Gereğini arz ederim. </w:t>
      </w:r>
      <w:r w:rsidRPr="00036547">
        <w:rPr>
          <w:color w:val="auto"/>
          <w:sz w:val="23"/>
          <w:szCs w:val="23"/>
        </w:rPr>
        <w:cr/>
      </w:r>
    </w:p>
    <w:p w:rsidR="00F31176" w:rsidRDefault="00F31176" w:rsidP="00811BB1">
      <w:pPr>
        <w:pStyle w:val="Default"/>
        <w:ind w:left="6372" w:firstLine="708"/>
        <w:rPr>
          <w:color w:val="auto"/>
          <w:sz w:val="23"/>
          <w:szCs w:val="23"/>
        </w:rPr>
      </w:pPr>
    </w:p>
    <w:p w:rsidR="00F31176" w:rsidRDefault="00F31176" w:rsidP="00811BB1">
      <w:pPr>
        <w:pStyle w:val="Default"/>
        <w:ind w:left="6372" w:firstLine="708"/>
        <w:rPr>
          <w:color w:val="auto"/>
          <w:sz w:val="23"/>
          <w:szCs w:val="23"/>
        </w:rPr>
      </w:pPr>
    </w:p>
    <w:p w:rsidR="00FE512A" w:rsidRDefault="00FE512A" w:rsidP="00811BB1">
      <w:pPr>
        <w:pStyle w:val="Default"/>
        <w:ind w:left="6372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……/…./201</w:t>
      </w:r>
      <w:r w:rsidR="00811BB1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 xml:space="preserve"> </w:t>
      </w:r>
    </w:p>
    <w:p w:rsidR="00FE512A" w:rsidRDefault="00FE512A" w:rsidP="00811BB1">
      <w:pPr>
        <w:pStyle w:val="Default"/>
        <w:ind w:left="6372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Adı Soyadı-</w:t>
      </w:r>
      <w:r w:rsidR="00811BB1">
        <w:rPr>
          <w:color w:val="auto"/>
          <w:sz w:val="23"/>
          <w:szCs w:val="23"/>
        </w:rPr>
        <w:t>İ</w:t>
      </w:r>
      <w:r>
        <w:rPr>
          <w:color w:val="auto"/>
          <w:sz w:val="23"/>
          <w:szCs w:val="23"/>
        </w:rPr>
        <w:t xml:space="preserve">mza </w:t>
      </w: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</w:p>
    <w:p w:rsidR="00036547" w:rsidRDefault="00036547" w:rsidP="00F26D7C">
      <w:pPr>
        <w:pStyle w:val="Default"/>
        <w:rPr>
          <w:color w:val="auto"/>
          <w:sz w:val="23"/>
          <w:szCs w:val="23"/>
        </w:rPr>
      </w:pPr>
    </w:p>
    <w:p w:rsidR="00F26D7C" w:rsidRDefault="00F31176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u w:val="single"/>
        </w:rPr>
        <w:t>Riskli Alanda Bulunan Konut/İşyeri Bilgileri:</w:t>
      </w:r>
      <w:r w:rsidR="00F26D7C">
        <w:rPr>
          <w:color w:val="auto"/>
          <w:sz w:val="23"/>
          <w:szCs w:val="23"/>
          <w:u w:val="single"/>
        </w:rPr>
        <w:br/>
      </w:r>
      <w:r w:rsidR="00F26D7C" w:rsidRPr="00F26D7C">
        <w:rPr>
          <w:color w:val="auto"/>
          <w:sz w:val="23"/>
          <w:szCs w:val="23"/>
        </w:rPr>
        <w:t>Adres</w:t>
      </w:r>
      <w:r w:rsidR="00F26D7C">
        <w:rPr>
          <w:color w:val="auto"/>
          <w:sz w:val="23"/>
          <w:szCs w:val="23"/>
        </w:rPr>
        <w:tab/>
      </w:r>
      <w:r w:rsidR="00F26D7C">
        <w:rPr>
          <w:color w:val="auto"/>
          <w:sz w:val="23"/>
          <w:szCs w:val="23"/>
        </w:rPr>
        <w:tab/>
        <w:t xml:space="preserve">   :</w:t>
      </w: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</w:p>
    <w:p w:rsidR="00F26D7C" w:rsidRPr="00F31176" w:rsidRDefault="00F31176" w:rsidP="00F26D7C">
      <w:pPr>
        <w:pStyle w:val="Default"/>
        <w:rPr>
          <w:color w:val="auto"/>
          <w:sz w:val="23"/>
          <w:szCs w:val="23"/>
          <w:u w:val="single"/>
        </w:rPr>
      </w:pPr>
      <w:r w:rsidRPr="00F31176">
        <w:rPr>
          <w:color w:val="auto"/>
          <w:sz w:val="23"/>
          <w:szCs w:val="23"/>
          <w:u w:val="single"/>
        </w:rPr>
        <w:t>İletişim Bilgileri</w:t>
      </w: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Adres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   :</w:t>
      </w: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Telefon</w:t>
      </w:r>
      <w:r>
        <w:rPr>
          <w:color w:val="auto"/>
          <w:sz w:val="23"/>
          <w:szCs w:val="23"/>
        </w:rPr>
        <w:tab/>
        <w:t xml:space="preserve">   :</w:t>
      </w: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Banka Hesap Numarası (IBAN) :</w:t>
      </w: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</w:p>
    <w:p w:rsidR="00036547" w:rsidRDefault="00036547" w:rsidP="00F26D7C">
      <w:pPr>
        <w:pStyle w:val="Default"/>
        <w:rPr>
          <w:color w:val="auto"/>
          <w:sz w:val="23"/>
          <w:szCs w:val="23"/>
        </w:rPr>
      </w:pPr>
    </w:p>
    <w:p w:rsidR="00036547" w:rsidRDefault="00036547" w:rsidP="00F26D7C">
      <w:pPr>
        <w:pStyle w:val="Default"/>
        <w:rPr>
          <w:color w:val="auto"/>
          <w:sz w:val="23"/>
          <w:szCs w:val="23"/>
        </w:rPr>
      </w:pP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  <w:r w:rsidRPr="00F26D7C">
        <w:rPr>
          <w:color w:val="auto"/>
          <w:sz w:val="23"/>
          <w:szCs w:val="23"/>
          <w:u w:val="single"/>
        </w:rPr>
        <w:t>EKLER:</w:t>
      </w:r>
      <w:r>
        <w:rPr>
          <w:color w:val="auto"/>
          <w:sz w:val="23"/>
          <w:szCs w:val="23"/>
          <w:u w:val="single"/>
        </w:rPr>
        <w:br/>
      </w:r>
      <w:r>
        <w:rPr>
          <w:color w:val="auto"/>
          <w:sz w:val="23"/>
          <w:szCs w:val="23"/>
        </w:rPr>
        <w:t xml:space="preserve">     1-</w:t>
      </w:r>
      <w:r>
        <w:rPr>
          <w:color w:val="auto"/>
          <w:sz w:val="23"/>
          <w:szCs w:val="23"/>
        </w:rPr>
        <w:tab/>
        <w:t xml:space="preserve">Nüfus cüzdanı fotokopisi </w:t>
      </w:r>
    </w:p>
    <w:p w:rsidR="00F26D7C" w:rsidRDefault="00F26D7C" w:rsidP="0003654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2-</w:t>
      </w:r>
      <w:r>
        <w:rPr>
          <w:color w:val="auto"/>
          <w:sz w:val="23"/>
          <w:szCs w:val="23"/>
        </w:rPr>
        <w:tab/>
      </w:r>
      <w:r w:rsidR="006F5F57">
        <w:rPr>
          <w:color w:val="auto"/>
          <w:sz w:val="23"/>
          <w:szCs w:val="23"/>
        </w:rPr>
        <w:t>Riskli alan içerisinde bulunan bina adresimi gösterir vergi levhası</w:t>
      </w:r>
      <w:r w:rsidR="0003654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</w:t>
      </w:r>
    </w:p>
    <w:p w:rsidR="006F5F57" w:rsidRDefault="00F26D7C" w:rsidP="006F5F5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F31176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ab/>
        <w:t xml:space="preserve">Tahliye ettiğime dair </w:t>
      </w:r>
      <w:r w:rsidR="006F5F57">
        <w:rPr>
          <w:color w:val="auto"/>
          <w:sz w:val="23"/>
          <w:szCs w:val="23"/>
        </w:rPr>
        <w:t>adres değişikliğini gösteren güncel vergi levhası ( işyeri</w:t>
      </w:r>
      <w:r w:rsidR="006F5F57">
        <w:rPr>
          <w:color w:val="auto"/>
          <w:sz w:val="23"/>
          <w:szCs w:val="23"/>
        </w:rPr>
        <w:br/>
        <w:t xml:space="preserve">            kapatılmışsa ilgili odadan kapatıldığına dair yazı</w:t>
      </w:r>
    </w:p>
    <w:p w:rsidR="00F26D7C" w:rsidRPr="00F26D7C" w:rsidRDefault="006F5F57" w:rsidP="006F5F5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br/>
      </w:r>
      <w:bookmarkStart w:id="0" w:name="_GoBack"/>
      <w:bookmarkEnd w:id="0"/>
    </w:p>
    <w:sectPr w:rsidR="00F26D7C" w:rsidRPr="00F26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2A"/>
    <w:rsid w:val="00036547"/>
    <w:rsid w:val="001B4B20"/>
    <w:rsid w:val="00324E38"/>
    <w:rsid w:val="006F5F57"/>
    <w:rsid w:val="00811BB1"/>
    <w:rsid w:val="00F03595"/>
    <w:rsid w:val="00F26D7C"/>
    <w:rsid w:val="00F31176"/>
    <w:rsid w:val="00F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ECCB9-BB1F-49EF-8830-0716AE52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1B356-B7EF-4E18-B25A-59B80550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ARSLAN</dc:creator>
  <cp:keywords/>
  <dc:description/>
  <cp:lastModifiedBy>Mehmet Akif ARSLAN</cp:lastModifiedBy>
  <cp:revision>6</cp:revision>
  <dcterms:created xsi:type="dcterms:W3CDTF">2014-01-14T12:48:00Z</dcterms:created>
  <dcterms:modified xsi:type="dcterms:W3CDTF">2014-01-14T14:39:00Z</dcterms:modified>
</cp:coreProperties>
</file>